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599"/>
        <w:tblW w:w="11661" w:type="dxa"/>
        <w:tblLook w:val="04A0" w:firstRow="1" w:lastRow="0" w:firstColumn="1" w:lastColumn="0" w:noHBand="0" w:noVBand="1"/>
      </w:tblPr>
      <w:tblGrid>
        <w:gridCol w:w="313"/>
        <w:gridCol w:w="2742"/>
        <w:gridCol w:w="8331"/>
        <w:gridCol w:w="275"/>
      </w:tblGrid>
      <w:tr w:rsidR="00A12C1C" w:rsidRPr="00B07EEF" w:rsidTr="00790F45">
        <w:trPr>
          <w:trHeight w:val="1520"/>
        </w:trPr>
        <w:tc>
          <w:tcPr>
            <w:tcW w:w="11661" w:type="dxa"/>
            <w:gridSpan w:val="4"/>
            <w:tcBorders>
              <w:top w:val="single" w:sz="4" w:space="0" w:color="16365C"/>
              <w:left w:val="single" w:sz="4" w:space="0" w:color="16365C"/>
              <w:bottom w:val="single" w:sz="4" w:space="0" w:color="16365C"/>
              <w:right w:val="single" w:sz="4" w:space="0" w:color="16365C"/>
            </w:tcBorders>
            <w:shd w:val="clear" w:color="000000" w:fill="1F497D"/>
            <w:noWrap/>
            <w:vAlign w:val="center"/>
            <w:hideMark/>
          </w:tcPr>
          <w:p w:rsidR="00790F45" w:rsidRDefault="00790F45" w:rsidP="0079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34"/>
                <w:szCs w:val="34"/>
              </w:rPr>
              <w:drawing>
                <wp:anchor distT="0" distB="0" distL="114300" distR="114300" simplePos="0" relativeHeight="251658240" behindDoc="1" locked="0" layoutInCell="1" allowOverlap="1" wp14:anchorId="4BE77A91" wp14:editId="0A55F7D4">
                  <wp:simplePos x="0" y="0"/>
                  <wp:positionH relativeFrom="column">
                    <wp:posOffset>274320</wp:posOffset>
                  </wp:positionH>
                  <wp:positionV relativeFrom="page">
                    <wp:posOffset>-15240</wp:posOffset>
                  </wp:positionV>
                  <wp:extent cx="658368" cy="768096"/>
                  <wp:effectExtent l="0" t="0" r="8890" b="0"/>
                  <wp:wrapTight wrapText="bothSides">
                    <wp:wrapPolygon edited="0">
                      <wp:start x="0" y="0"/>
                      <wp:lineTo x="0" y="20903"/>
                      <wp:lineTo x="21266" y="20903"/>
                      <wp:lineTo x="21266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Kubb-United-Logo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8368" cy="76809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              </w:t>
            </w:r>
          </w:p>
          <w:p w:rsidR="00A12C1C" w:rsidRDefault="00790F45" w:rsidP="0079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 xml:space="preserve">         </w:t>
            </w:r>
            <w:r w:rsidR="00A12C1C" w:rsidRPr="00907FD3"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  <w:t>Donation Receipt from Kubb United Inc.</w:t>
            </w:r>
          </w:p>
          <w:p w:rsidR="00790F45" w:rsidRPr="00B07EEF" w:rsidRDefault="00790F45" w:rsidP="00790F4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34"/>
                <w:szCs w:val="34"/>
              </w:rPr>
            </w:pPr>
          </w:p>
        </w:tc>
      </w:tr>
      <w:tr w:rsidR="00A12C1C" w:rsidRPr="00B07EEF" w:rsidTr="0008689A">
        <w:trPr>
          <w:trHeight w:val="213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A12C1C">
        <w:trPr>
          <w:trHeight w:val="378"/>
        </w:trPr>
        <w:tc>
          <w:tcPr>
            <w:tcW w:w="11661" w:type="dxa"/>
            <w:gridSpan w:val="4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907FD3" w:rsidRDefault="00A12C1C" w:rsidP="000868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907FD3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Questions? Co</w:t>
            </w:r>
            <w:r w:rsidR="00790F45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ntact Evan Fitzgerald at 608-481-2897</w:t>
            </w:r>
            <w:r w:rsidRPr="00907FD3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.</w:t>
            </w:r>
          </w:p>
        </w:tc>
      </w:tr>
      <w:tr w:rsidR="00A12C1C" w:rsidRPr="00B07EEF" w:rsidTr="0008689A">
        <w:trPr>
          <w:trHeight w:val="213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08689A">
        <w:trPr>
          <w:trHeight w:val="450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single" w:sz="4" w:space="0" w:color="16365C"/>
              <w:left w:val="single" w:sz="4" w:space="0" w:color="16365C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Donor name</w:t>
            </w:r>
          </w:p>
        </w:tc>
        <w:tc>
          <w:tcPr>
            <w:tcW w:w="8331" w:type="dxa"/>
            <w:tcBorders>
              <w:top w:val="single" w:sz="4" w:space="0" w:color="16365C"/>
              <w:left w:val="nil"/>
              <w:bottom w:val="single" w:sz="4" w:space="0" w:color="808080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08689A">
        <w:trPr>
          <w:trHeight w:val="450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nil"/>
              <w:left w:val="single" w:sz="4" w:space="0" w:color="16365C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Address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808080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08689A">
        <w:trPr>
          <w:trHeight w:val="450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nil"/>
              <w:left w:val="single" w:sz="4" w:space="0" w:color="16365C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808080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08689A">
        <w:trPr>
          <w:trHeight w:val="450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nil"/>
              <w:left w:val="single" w:sz="4" w:space="0" w:color="16365C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State/Province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808080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B0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08689A">
        <w:trPr>
          <w:trHeight w:val="450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nil"/>
              <w:left w:val="single" w:sz="4" w:space="0" w:color="16365C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Postal code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808080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B0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08689A">
        <w:trPr>
          <w:trHeight w:val="450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nil"/>
              <w:left w:val="single" w:sz="4" w:space="0" w:color="16365C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Phone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808080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B0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08689A">
        <w:trPr>
          <w:trHeight w:val="450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nil"/>
              <w:left w:val="single" w:sz="4" w:space="0" w:color="16365C"/>
              <w:bottom w:val="single" w:sz="4" w:space="0" w:color="16365C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Total pledge amount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240"/>
              <w:rPr>
                <w:rFonts w:ascii="Arial" w:eastAsia="Times New Roman" w:hAnsi="Arial" w:cs="Arial"/>
                <w:sz w:val="24"/>
                <w:szCs w:val="24"/>
              </w:rPr>
            </w:pPr>
            <w:r w:rsidRPr="00B07EEF">
              <w:rPr>
                <w:rFonts w:ascii="Arial" w:eastAsia="Times New Roman" w:hAnsi="Arial" w:cs="Arial"/>
                <w:sz w:val="24"/>
                <w:szCs w:val="24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08689A">
        <w:trPr>
          <w:trHeight w:val="378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331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08689A">
        <w:trPr>
          <w:trHeight w:val="450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single" w:sz="4" w:space="0" w:color="16365C"/>
              <w:left w:val="single" w:sz="4" w:space="0" w:color="16365C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Type of donation</w:t>
            </w:r>
          </w:p>
        </w:tc>
        <w:tc>
          <w:tcPr>
            <w:tcW w:w="8331" w:type="dxa"/>
            <w:tcBorders>
              <w:top w:val="single" w:sz="4" w:space="0" w:color="16365C"/>
              <w:left w:val="nil"/>
              <w:bottom w:val="single" w:sz="4" w:space="0" w:color="808080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08689A">
        <w:trPr>
          <w:trHeight w:val="450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nil"/>
              <w:left w:val="single" w:sz="4" w:space="0" w:color="16365C"/>
              <w:bottom w:val="single" w:sz="4" w:space="0" w:color="808080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Description 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808080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F2F2F2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08689A">
        <w:trPr>
          <w:trHeight w:val="450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nil"/>
              <w:left w:val="single" w:sz="4" w:space="0" w:color="16365C"/>
              <w:bottom w:val="single" w:sz="4" w:space="0" w:color="auto"/>
              <w:right w:val="single" w:sz="4" w:space="0" w:color="808080"/>
            </w:tcBorders>
            <w:shd w:val="clear" w:color="000000" w:fill="C5D9F1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Value </w:t>
            </w: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auto"/>
              <w:right w:val="single" w:sz="4" w:space="0" w:color="16365C"/>
            </w:tcBorders>
            <w:shd w:val="clear" w:color="auto" w:fill="auto"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08689A">
        <w:trPr>
          <w:trHeight w:val="626"/>
        </w:trPr>
        <w:tc>
          <w:tcPr>
            <w:tcW w:w="313" w:type="dxa"/>
            <w:tcBorders>
              <w:top w:val="nil"/>
              <w:left w:val="single" w:sz="4" w:space="0" w:color="16365C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  <w:tc>
          <w:tcPr>
            <w:tcW w:w="2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Date</w:t>
            </w:r>
          </w:p>
        </w:tc>
        <w:tc>
          <w:tcPr>
            <w:tcW w:w="8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275" w:type="dxa"/>
            <w:tcBorders>
              <w:top w:val="nil"/>
              <w:left w:val="single" w:sz="4" w:space="0" w:color="auto"/>
              <w:bottom w:val="nil"/>
              <w:right w:val="single" w:sz="4" w:space="0" w:color="16365C"/>
            </w:tcBorders>
            <w:shd w:val="clear" w:color="000000" w:fill="F2F2F2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  <w:tr w:rsidR="00A12C1C" w:rsidRPr="00B07EEF" w:rsidTr="00A12C1C">
        <w:trPr>
          <w:trHeight w:val="378"/>
        </w:trPr>
        <w:tc>
          <w:tcPr>
            <w:tcW w:w="11661" w:type="dxa"/>
            <w:gridSpan w:val="4"/>
            <w:tcBorders>
              <w:top w:val="nil"/>
              <w:left w:val="single" w:sz="4" w:space="0" w:color="16365C"/>
              <w:bottom w:val="nil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Default="00A12C1C" w:rsidP="00A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907FD3" w:rsidRPr="00907FD3" w:rsidRDefault="00907FD3" w:rsidP="00907FD3">
            <w:pPr>
              <w:spacing w:after="0" w:line="240" w:lineRule="auto"/>
              <w:jc w:val="center"/>
              <w:rPr>
                <w:rFonts w:ascii="Arial" w:hAnsi="Arial" w:cs="Arial"/>
                <w:color w:val="726658"/>
                <w:shd w:val="clear" w:color="auto" w:fill="FFFFFF"/>
              </w:rPr>
            </w:pPr>
            <w:r w:rsidRPr="00907FD3">
              <w:rPr>
                <w:rFonts w:ascii="Arial" w:eastAsia="Times New Roman" w:hAnsi="Arial" w:cs="Arial"/>
                <w:b/>
                <w:bCs/>
                <w:i/>
                <w:iCs/>
                <w:color w:val="595959"/>
              </w:rPr>
              <w:t>Thank you for your generous support!</w:t>
            </w:r>
          </w:p>
          <w:p w:rsidR="00A12C1C" w:rsidRDefault="00A12C1C" w:rsidP="00907FD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6"/>
                <w:szCs w:val="16"/>
              </w:rPr>
            </w:pPr>
          </w:p>
          <w:p w:rsidR="0008689A" w:rsidRDefault="0008689A" w:rsidP="0008689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12C1C" w:rsidRDefault="0008689A" w:rsidP="00A1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Kubb United Inc</w:t>
            </w:r>
            <w:r w:rsidR="00293079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 is a 501c3 tax-exempt organization. </w:t>
            </w:r>
          </w:p>
          <w:p w:rsidR="0008689A" w:rsidRDefault="0008689A" w:rsidP="00A1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  <w:p w:rsidR="00A12C1C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Federal EIN – 81-0688863</w:t>
            </w:r>
          </w:p>
          <w:p w:rsidR="00A12C1C" w:rsidRDefault="00A12C1C" w:rsidP="00A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6"/>
                <w:szCs w:val="16"/>
              </w:rPr>
            </w:pPr>
          </w:p>
          <w:p w:rsidR="00A12C1C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 xml:space="preserve">Business Address: </w:t>
            </w:r>
            <w:r w:rsidRPr="00A12C1C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  <w:t>5075 Irish Ln Fitchburg WI 53711</w:t>
            </w:r>
          </w:p>
          <w:p w:rsidR="00A12C1C" w:rsidRDefault="00A12C1C" w:rsidP="00A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6"/>
                <w:szCs w:val="16"/>
              </w:rPr>
            </w:pPr>
          </w:p>
          <w:p w:rsidR="00907FD3" w:rsidRPr="00907FD3" w:rsidRDefault="00907FD3" w:rsidP="0008689A">
            <w:pPr>
              <w:spacing w:after="0" w:line="240" w:lineRule="auto"/>
              <w:rPr>
                <w:rFonts w:ascii="Arial" w:hAnsi="Arial" w:cs="Arial"/>
                <w:sz w:val="16"/>
                <w:szCs w:val="16"/>
                <w:shd w:val="clear" w:color="auto" w:fill="FFFFFF"/>
              </w:rPr>
            </w:pPr>
          </w:p>
          <w:p w:rsidR="00A12C1C" w:rsidRPr="00A12C1C" w:rsidRDefault="00A12C1C" w:rsidP="008016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6"/>
                <w:szCs w:val="16"/>
              </w:rPr>
            </w:pPr>
            <w:r w:rsidRPr="00907FD3">
              <w:rPr>
                <w:rFonts w:ascii="Arial" w:hAnsi="Arial" w:cs="Arial"/>
                <w:sz w:val="18"/>
                <w:szCs w:val="18"/>
                <w:shd w:val="clear" w:color="auto" w:fill="FFFFFF"/>
              </w:rPr>
              <w:t>The donor will use this receipt as proof of his or her donation to claim a tax deduction</w:t>
            </w:r>
            <w:r w:rsidRPr="00907FD3">
              <w:rPr>
                <w:rFonts w:ascii="Arial" w:hAnsi="Arial" w:cs="Arial"/>
                <w:color w:val="726658"/>
                <w:sz w:val="18"/>
                <w:szCs w:val="18"/>
                <w:shd w:val="clear" w:color="auto" w:fill="FFFFFF"/>
              </w:rPr>
              <w:t>.</w:t>
            </w:r>
            <w:r w:rsidR="0008689A" w:rsidRPr="00907FD3">
              <w:rPr>
                <w:rFonts w:ascii="Arial" w:eastAsia="Times New Roman" w:hAnsi="Arial" w:cs="Arial"/>
                <w:b/>
                <w:bCs/>
                <w:i/>
                <w:iCs/>
                <w:color w:val="595959"/>
                <w:sz w:val="18"/>
                <w:szCs w:val="18"/>
              </w:rPr>
              <w:t xml:space="preserve"> </w:t>
            </w:r>
          </w:p>
        </w:tc>
      </w:tr>
      <w:tr w:rsidR="00A12C1C" w:rsidRPr="00B07EEF" w:rsidTr="00293079">
        <w:trPr>
          <w:trHeight w:val="285"/>
        </w:trPr>
        <w:tc>
          <w:tcPr>
            <w:tcW w:w="313" w:type="dxa"/>
            <w:tcBorders>
              <w:top w:val="nil"/>
              <w:left w:val="single" w:sz="4" w:space="0" w:color="16365C"/>
              <w:bottom w:val="single" w:sz="4" w:space="0" w:color="16365C"/>
              <w:right w:val="nil"/>
            </w:tcBorders>
            <w:shd w:val="clear" w:color="000000" w:fill="F2F2F2"/>
            <w:noWrap/>
            <w:vAlign w:val="center"/>
            <w:hideMark/>
          </w:tcPr>
          <w:p w:rsidR="00A12C1C" w:rsidRPr="00B07EEF" w:rsidRDefault="00A12C1C" w:rsidP="00A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</w:rPr>
            </w:pPr>
            <w:r w:rsidRPr="00B07EEF"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</w:rPr>
              <w:t> </w:t>
            </w:r>
          </w:p>
        </w:tc>
        <w:tc>
          <w:tcPr>
            <w:tcW w:w="2742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2F2F2"/>
            <w:noWrap/>
            <w:vAlign w:val="center"/>
          </w:tcPr>
          <w:p w:rsidR="00A12C1C" w:rsidRPr="00A12C1C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8331" w:type="dxa"/>
            <w:tcBorders>
              <w:top w:val="nil"/>
              <w:left w:val="nil"/>
              <w:bottom w:val="single" w:sz="4" w:space="0" w:color="16365C"/>
              <w:right w:val="nil"/>
            </w:tcBorders>
            <w:shd w:val="clear" w:color="000000" w:fill="F2F2F2"/>
            <w:noWrap/>
            <w:vAlign w:val="center"/>
          </w:tcPr>
          <w:p w:rsidR="00A12C1C" w:rsidRPr="00B07EEF" w:rsidRDefault="00A12C1C" w:rsidP="00A12C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32"/>
                <w:szCs w:val="32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single" w:sz="4" w:space="0" w:color="16365C"/>
              <w:right w:val="single" w:sz="4" w:space="0" w:color="16365C"/>
            </w:tcBorders>
            <w:shd w:val="clear" w:color="000000" w:fill="F2F2F2"/>
            <w:noWrap/>
            <w:vAlign w:val="bottom"/>
            <w:hideMark/>
          </w:tcPr>
          <w:p w:rsidR="00A12C1C" w:rsidRPr="00B07EEF" w:rsidRDefault="00A12C1C" w:rsidP="00A12C1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B07EEF">
              <w:rPr>
                <w:rFonts w:ascii="Arial" w:eastAsia="Times New Roman" w:hAnsi="Arial" w:cs="Arial"/>
                <w:sz w:val="18"/>
                <w:szCs w:val="18"/>
              </w:rPr>
              <w:t> </w:t>
            </w:r>
          </w:p>
        </w:tc>
      </w:tr>
    </w:tbl>
    <w:p w:rsidR="00B07EEF" w:rsidRDefault="00B07EEF" w:rsidP="00790F45">
      <w:pPr>
        <w:jc w:val="center"/>
      </w:pPr>
    </w:p>
    <w:p w:rsidR="00B07EEF" w:rsidRDefault="00B07EEF"/>
    <w:p w:rsidR="00B07EEF" w:rsidRDefault="00B07EEF"/>
    <w:p w:rsidR="00275A86" w:rsidRDefault="00275A86"/>
    <w:sectPr w:rsidR="00275A86" w:rsidSect="00293079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EEF"/>
    <w:rsid w:val="0008689A"/>
    <w:rsid w:val="001C57B8"/>
    <w:rsid w:val="00275A86"/>
    <w:rsid w:val="00293079"/>
    <w:rsid w:val="003614D0"/>
    <w:rsid w:val="005A77CD"/>
    <w:rsid w:val="00790F45"/>
    <w:rsid w:val="00801600"/>
    <w:rsid w:val="008E3CD8"/>
    <w:rsid w:val="00907FD3"/>
    <w:rsid w:val="00A12C1C"/>
    <w:rsid w:val="00B07EEF"/>
    <w:rsid w:val="00D6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93E05"/>
  <w15:chartTrackingRefBased/>
  <w15:docId w15:val="{DD1C04BF-4694-4BB4-A116-694D73F28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0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WPS</Company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Giese, David J</dc:creator>
  <cp:keywords>SHS Donation Receipt</cp:keywords>
  <dc:description/>
  <cp:lastModifiedBy>Darren Finger</cp:lastModifiedBy>
  <cp:revision>2</cp:revision>
  <cp:lastPrinted>2016-02-12T21:07:00Z</cp:lastPrinted>
  <dcterms:created xsi:type="dcterms:W3CDTF">2017-05-01T02:42:00Z</dcterms:created>
  <dcterms:modified xsi:type="dcterms:W3CDTF">2017-05-01T02:42:00Z</dcterms:modified>
</cp:coreProperties>
</file>